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4AE6" w:rsidRPr="00DF7D93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 г</w:t>
      </w:r>
      <w:r w:rsidR="00946A02">
        <w:rPr>
          <w:rFonts w:ascii="Times New Roman" w:hAnsi="Times New Roman" w:cs="Times New Roman"/>
          <w:sz w:val="24"/>
          <w:szCs w:val="24"/>
        </w:rPr>
        <w:t>ородского округа от 12.09.2019 № 1933</w:t>
      </w:r>
      <w:bookmarkStart w:id="0" w:name="_GoBack"/>
      <w:bookmarkEnd w:id="0"/>
    </w:p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p w:rsidR="00DF7D93" w:rsidRPr="00DF7D93" w:rsidRDefault="00DF7D93" w:rsidP="00154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Перечень земельных участков предоставляемых для многодетных семей: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409"/>
        <w:gridCol w:w="1276"/>
        <w:gridCol w:w="5245"/>
      </w:tblGrid>
      <w:tr w:rsidR="00154CDD" w:rsidRPr="00DF7D93" w:rsidTr="00A526DD">
        <w:trPr>
          <w:trHeight w:val="377"/>
        </w:trPr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245" w:type="dxa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50:28:0110150:3637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50:28:0110150:3638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50:28:0110150:3639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50:28:0110150:3640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50:28:0110150:3645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50:28:0110150:3646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50:28:0110150:3647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D8029C" w:rsidRPr="00D8029C" w:rsidRDefault="00D8029C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50:28:0110150:3648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50:28:0110150:3649</w:t>
            </w:r>
          </w:p>
        </w:tc>
        <w:tc>
          <w:tcPr>
            <w:tcW w:w="1276" w:type="dxa"/>
            <w:vAlign w:val="center"/>
          </w:tcPr>
          <w:p w:rsidR="00D8029C" w:rsidRPr="00D8029C" w:rsidRDefault="00D8029C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50:28:0110150:3651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50:28:0110150:3652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50:28:0110150:3653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50:28:0110150:3654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50:28:0110150:3655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50:28:0110150:3656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50:28:0110150:3657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50:28:0110150:3658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50:28:0110150:3659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50:28:0110150:3661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50:28:0110150:3662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50:28:0110150:3663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50:28:0110150:3664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50:28:0110150:3665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50:28:0110150:3667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50:28:0110150:3668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50:28:0110150:3669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50:28:0110150:3671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50:28:0110150:3673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50:28:0110150:3674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50:28:0110150:3675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50:28:0110150:3676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50:28:0110150:3677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50:28:0110150:3678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50:28:0110150:3679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50:28:0110150:3681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50:28:0110150:3682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50:28:0110150:3684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50:28:0110150:3685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50:28:0110150:3686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50:28:0110150:3687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50:28:0110150:3688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50:28:0110150:3689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50:28:0110150:3691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50:28:0110150:3692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50:28:0110150:3693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50:28:0110150:3694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50:28:0110150:3695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50:28:0110150:3696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50:28:0110150:3697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50:28:0110150:3698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50:28:0110150:3699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8029C" w:rsidRPr="00DF7D93" w:rsidTr="00BD6D48">
        <w:tc>
          <w:tcPr>
            <w:tcW w:w="534" w:type="dxa"/>
            <w:vAlign w:val="center"/>
          </w:tcPr>
          <w:p w:rsidR="00D8029C" w:rsidRPr="00D8029C" w:rsidRDefault="00467BF7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D8029C" w:rsidRPr="00D8029C" w:rsidRDefault="00D8029C" w:rsidP="00D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Домодедово, </w:t>
            </w:r>
            <w:proofErr w:type="spellStart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D8029C" w:rsidRPr="00D8029C" w:rsidRDefault="00D8029C" w:rsidP="0026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50:28:0110150:3700</w:t>
            </w:r>
          </w:p>
        </w:tc>
        <w:tc>
          <w:tcPr>
            <w:tcW w:w="1276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D8029C" w:rsidRPr="00D8029C" w:rsidRDefault="00D8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9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DF7D93" w:rsidRPr="00DF7D93" w:rsidRDefault="00DF7D93" w:rsidP="00467BF7">
      <w:pPr>
        <w:rPr>
          <w:rFonts w:ascii="Times New Roman" w:hAnsi="Times New Roman" w:cs="Times New Roman"/>
          <w:sz w:val="24"/>
          <w:szCs w:val="24"/>
        </w:rPr>
      </w:pPr>
    </w:p>
    <w:sectPr w:rsidR="00DF7D93" w:rsidRPr="00DF7D93" w:rsidSect="00C640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B"/>
    <w:rsid w:val="00154CDD"/>
    <w:rsid w:val="00467BF7"/>
    <w:rsid w:val="005777A6"/>
    <w:rsid w:val="005C2E46"/>
    <w:rsid w:val="007F53F4"/>
    <w:rsid w:val="008E6B17"/>
    <w:rsid w:val="00946A02"/>
    <w:rsid w:val="00A44AE6"/>
    <w:rsid w:val="00A526DD"/>
    <w:rsid w:val="00A72C41"/>
    <w:rsid w:val="00B760FB"/>
    <w:rsid w:val="00C640FB"/>
    <w:rsid w:val="00D8029C"/>
    <w:rsid w:val="00DF7D93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DB26-EDD3-4E2A-97AA-9813BF2F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Воронова Л.Н.</cp:lastModifiedBy>
  <cp:revision>2</cp:revision>
  <cp:lastPrinted>2019-09-03T06:10:00Z</cp:lastPrinted>
  <dcterms:created xsi:type="dcterms:W3CDTF">2019-09-12T13:31:00Z</dcterms:created>
  <dcterms:modified xsi:type="dcterms:W3CDTF">2019-09-12T13:31:00Z</dcterms:modified>
</cp:coreProperties>
</file>